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r w:rsidRPr="00E072ED">
        <w:rPr>
          <w:b/>
          <w:color w:val="000000"/>
          <w:sz w:val="16"/>
          <w:szCs w:val="16"/>
          <w:lang w:val="uk-UA"/>
        </w:rPr>
        <w:t xml:space="preserve">тел: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r w:rsidRPr="00E072ED">
        <w:rPr>
          <w:b/>
          <w:color w:val="000000"/>
          <w:sz w:val="16"/>
          <w:szCs w:val="16"/>
        </w:rPr>
        <w:t>mail</w:t>
      </w:r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r w:rsidR="004D1A78">
        <w:rPr>
          <w:b/>
          <w:color w:val="000000"/>
          <w:sz w:val="16"/>
          <w:szCs w:val="16"/>
          <w:lang w:val="en-US"/>
        </w:rPr>
        <w:t>nos</w:t>
      </w:r>
      <w:r w:rsidR="004D1A78" w:rsidRPr="004D1A78">
        <w:rPr>
          <w:b/>
          <w:color w:val="000000"/>
          <w:sz w:val="16"/>
          <w:szCs w:val="16"/>
          <w:lang w:val="uk-UA"/>
        </w:rPr>
        <w:t>_</w:t>
      </w:r>
      <w:r w:rsidR="004D1A78">
        <w:rPr>
          <w:b/>
          <w:color w:val="000000"/>
          <w:sz w:val="16"/>
          <w:szCs w:val="16"/>
          <w:lang w:val="en-US"/>
        </w:rPr>
        <w:t>mr</w:t>
      </w:r>
      <w:r w:rsidR="004D1A78" w:rsidRPr="004D1A78">
        <w:rPr>
          <w:b/>
          <w:color w:val="000000"/>
          <w:sz w:val="16"/>
          <w:szCs w:val="16"/>
          <w:lang w:val="uk-UA"/>
        </w:rPr>
        <w:t>_</w:t>
      </w:r>
      <w:r w:rsidR="004D1A78">
        <w:rPr>
          <w:b/>
          <w:color w:val="000000"/>
          <w:sz w:val="16"/>
          <w:szCs w:val="16"/>
          <w:lang w:val="en-US"/>
        </w:rPr>
        <w:t>fu</w:t>
      </w:r>
      <w:r w:rsidR="004D1A78" w:rsidRPr="004D1A78">
        <w:rPr>
          <w:b/>
          <w:color w:val="000000"/>
          <w:sz w:val="16"/>
          <w:szCs w:val="16"/>
          <w:lang w:val="uk-UA"/>
        </w:rPr>
        <w:t>@</w:t>
      </w:r>
      <w:r w:rsidR="004D1A78">
        <w:rPr>
          <w:b/>
          <w:color w:val="000000"/>
          <w:sz w:val="16"/>
          <w:szCs w:val="16"/>
          <w:lang w:val="en-US"/>
        </w:rPr>
        <w:t>ukr</w:t>
      </w:r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83473C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88FB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564979" w:rsidP="00A12664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A12664" w:rsidRPr="00A12664">
        <w:rPr>
          <w:sz w:val="22"/>
          <w:szCs w:val="22"/>
          <w:lang w:val="uk-UA"/>
        </w:rPr>
        <w:t xml:space="preserve">ід </w:t>
      </w:r>
      <w:r w:rsidR="003C63ED">
        <w:rPr>
          <w:sz w:val="22"/>
          <w:szCs w:val="22"/>
          <w:lang w:val="en-US"/>
        </w:rPr>
        <w:t>0</w:t>
      </w:r>
      <w:r w:rsidR="0083473C">
        <w:rPr>
          <w:sz w:val="22"/>
          <w:szCs w:val="22"/>
          <w:lang w:val="uk-UA"/>
        </w:rPr>
        <w:t>5</w:t>
      </w:r>
      <w:r w:rsidR="00A12664" w:rsidRPr="00A12664">
        <w:rPr>
          <w:sz w:val="22"/>
          <w:szCs w:val="22"/>
          <w:lang w:val="uk-UA"/>
        </w:rPr>
        <w:t>.0</w:t>
      </w:r>
      <w:r w:rsidR="003C63ED">
        <w:rPr>
          <w:sz w:val="22"/>
          <w:szCs w:val="22"/>
          <w:lang w:val="en-US"/>
        </w:rPr>
        <w:t>8</w:t>
      </w:r>
      <w:r w:rsidR="00A12664" w:rsidRPr="00A12664">
        <w:rPr>
          <w:sz w:val="22"/>
          <w:szCs w:val="22"/>
          <w:lang w:val="uk-UA"/>
        </w:rPr>
        <w:t>.2019 р.</w:t>
      </w:r>
      <w:r w:rsidR="0083473C">
        <w:rPr>
          <w:sz w:val="22"/>
          <w:szCs w:val="22"/>
          <w:lang w:val="uk-UA"/>
        </w:rPr>
        <w:t xml:space="preserve"> </w:t>
      </w:r>
      <w:r w:rsidR="00A12664" w:rsidRPr="00A12664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</w:t>
      </w:r>
      <w:r w:rsidR="0083473C" w:rsidRPr="000060D8">
        <w:rPr>
          <w:sz w:val="24"/>
          <w:szCs w:val="24"/>
        </w:rPr>
        <w:t>01-0</w:t>
      </w:r>
      <w:r w:rsidR="0083473C">
        <w:rPr>
          <w:sz w:val="24"/>
          <w:szCs w:val="24"/>
          <w:lang w:val="uk-UA"/>
        </w:rPr>
        <w:t>5</w:t>
      </w:r>
      <w:r w:rsidR="0083473C" w:rsidRPr="000060D8">
        <w:rPr>
          <w:sz w:val="24"/>
          <w:szCs w:val="24"/>
        </w:rPr>
        <w:t>/</w:t>
      </w:r>
      <w:r w:rsidR="0083473C">
        <w:rPr>
          <w:sz w:val="24"/>
          <w:szCs w:val="24"/>
          <w:lang w:val="uk-UA"/>
        </w:rPr>
        <w:t xml:space="preserve"> </w:t>
      </w:r>
      <w:r w:rsidR="0083473C">
        <w:rPr>
          <w:sz w:val="24"/>
          <w:szCs w:val="24"/>
          <w:lang w:val="en-US"/>
        </w:rPr>
        <w:t>69</w:t>
      </w:r>
      <w:r w:rsidR="00D67C04" w:rsidRPr="0083473C">
        <w:rPr>
          <w:sz w:val="22"/>
          <w:szCs w:val="22"/>
        </w:rPr>
        <w:t xml:space="preserve">                                                             </w:t>
      </w: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CF599E" w:rsidRDefault="00D67C04" w:rsidP="00D67C04">
      <w:pPr>
        <w:pStyle w:val="1"/>
        <w:tabs>
          <w:tab w:val="center" w:pos="4677"/>
        </w:tabs>
        <w:jc w:val="center"/>
        <w:rPr>
          <w:i w:val="0"/>
          <w:sz w:val="28"/>
          <w:szCs w:val="28"/>
        </w:rPr>
      </w:pPr>
      <w:r w:rsidRPr="00CF599E">
        <w:rPr>
          <w:i w:val="0"/>
          <w:sz w:val="28"/>
          <w:szCs w:val="28"/>
        </w:rPr>
        <w:t>Висновок</w:t>
      </w:r>
    </w:p>
    <w:p w:rsidR="00D67C04" w:rsidRPr="00CF599E" w:rsidRDefault="00D67C04" w:rsidP="00D67C04">
      <w:pPr>
        <w:jc w:val="center"/>
        <w:rPr>
          <w:sz w:val="28"/>
          <w:szCs w:val="28"/>
          <w:lang w:val="uk-UA" w:eastAsia="uk-UA"/>
        </w:rPr>
      </w:pP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 xml:space="preserve">міського бюджету за січень </w:t>
      </w:r>
      <w:r>
        <w:rPr>
          <w:sz w:val="28"/>
          <w:szCs w:val="28"/>
          <w:lang w:val="uk-UA"/>
        </w:rPr>
        <w:t>–</w:t>
      </w:r>
      <w:r w:rsidRPr="00CF5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липень </w:t>
      </w:r>
      <w:r w:rsidRPr="00CF59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F599E">
        <w:rPr>
          <w:sz w:val="28"/>
          <w:szCs w:val="28"/>
          <w:lang w:val="uk-UA"/>
        </w:rPr>
        <w:t xml:space="preserve"> року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6B59E4">
        <w:rPr>
          <w:sz w:val="28"/>
          <w:szCs w:val="28"/>
          <w:lang w:val="uk-UA" w:eastAsia="uk-UA"/>
        </w:rPr>
        <w:t>7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6B59E4">
        <w:rPr>
          <w:sz w:val="28"/>
          <w:szCs w:val="28"/>
          <w:lang w:val="uk-UA" w:eastAsia="uk-UA"/>
        </w:rPr>
        <w:t>44686,455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тис.грн, з них податкових надходжень </w:t>
      </w:r>
      <w:r w:rsidR="006B59E4">
        <w:rPr>
          <w:sz w:val="28"/>
          <w:szCs w:val="28"/>
          <w:lang w:val="uk-UA" w:eastAsia="uk-UA"/>
        </w:rPr>
        <w:t>44019,605</w:t>
      </w:r>
      <w:r w:rsidRPr="000060D8">
        <w:rPr>
          <w:sz w:val="28"/>
          <w:szCs w:val="28"/>
          <w:lang w:val="uk-UA" w:eastAsia="uk-UA"/>
        </w:rPr>
        <w:t xml:space="preserve"> тис.грн. та </w:t>
      </w:r>
      <w:r w:rsidR="006B59E4">
        <w:rPr>
          <w:sz w:val="28"/>
          <w:szCs w:val="28"/>
          <w:lang w:val="uk-UA" w:eastAsia="uk-UA"/>
        </w:rPr>
        <w:t>666,850</w:t>
      </w:r>
      <w:r w:rsidRPr="000060D8">
        <w:rPr>
          <w:sz w:val="28"/>
          <w:szCs w:val="28"/>
          <w:lang w:val="uk-UA" w:eastAsia="uk-UA"/>
        </w:rPr>
        <w:t xml:space="preserve"> тис.грн.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6B59E4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6B59E4">
        <w:rPr>
          <w:sz w:val="28"/>
          <w:szCs w:val="28"/>
          <w:lang w:val="uk-UA" w:eastAsia="uk-UA"/>
        </w:rPr>
        <w:t>41198,302</w:t>
      </w:r>
      <w:r w:rsidRPr="000060D8">
        <w:rPr>
          <w:sz w:val="28"/>
          <w:szCs w:val="28"/>
          <w:lang w:val="uk-UA" w:eastAsia="uk-UA"/>
        </w:rPr>
        <w:t xml:space="preserve"> тис.грн. забезпечено на </w:t>
      </w:r>
      <w:r w:rsidR="006B59E4">
        <w:rPr>
          <w:sz w:val="28"/>
          <w:szCs w:val="28"/>
          <w:lang w:val="uk-UA" w:eastAsia="uk-UA"/>
        </w:rPr>
        <w:t>108,5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6B59E4">
        <w:rPr>
          <w:sz w:val="28"/>
          <w:szCs w:val="28"/>
          <w:lang w:val="uk-UA" w:eastAsia="uk-UA"/>
        </w:rPr>
        <w:t>3488,153</w:t>
      </w:r>
      <w:r w:rsidRPr="000060D8">
        <w:rPr>
          <w:sz w:val="28"/>
          <w:szCs w:val="28"/>
          <w:lang w:val="uk-UA" w:eastAsia="uk-UA"/>
        </w:rPr>
        <w:t xml:space="preserve"> тис.грн.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Начальник фінансового управління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>Носівської міської ради                                                               В.П</w:t>
      </w:r>
      <w:r>
        <w:rPr>
          <w:sz w:val="28"/>
          <w:szCs w:val="28"/>
          <w:lang w:val="uk-UA" w:eastAsia="uk-UA"/>
        </w:rPr>
        <w:t>АЗУХА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769E4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E01A4"/>
    <w:rsid w:val="0030371A"/>
    <w:rsid w:val="00313630"/>
    <w:rsid w:val="003214EA"/>
    <w:rsid w:val="00331D46"/>
    <w:rsid w:val="003425F2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473C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5264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2019-07-25T11:32:00Z</cp:lastPrinted>
  <dcterms:created xsi:type="dcterms:W3CDTF">2019-08-15T15:57:00Z</dcterms:created>
  <dcterms:modified xsi:type="dcterms:W3CDTF">2019-08-15T15:57:00Z</dcterms:modified>
</cp:coreProperties>
</file>